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15" w:rsidRPr="008708F6" w:rsidRDefault="00E81CFD" w:rsidP="009B6F58">
      <w:pPr>
        <w:jc w:val="both"/>
        <w:rPr>
          <w:rFonts w:ascii="Arial" w:hAnsi="Arial" w:cs="Arial"/>
          <w:b/>
          <w:color w:val="002F6C"/>
          <w:sz w:val="28"/>
          <w:szCs w:val="28"/>
          <w:u w:val="single"/>
        </w:rPr>
      </w:pPr>
      <w:r>
        <w:rPr>
          <w:rFonts w:ascii="Arial" w:hAnsi="Arial" w:cs="Arial"/>
          <w:b/>
          <w:color w:val="002F6C"/>
          <w:sz w:val="28"/>
          <w:szCs w:val="28"/>
          <w:u w:val="single"/>
        </w:rPr>
        <w:t>FORMULARIO DE ACCION FORMATIVA</w:t>
      </w:r>
      <w:r w:rsidR="009B6F58" w:rsidRPr="008708F6">
        <w:rPr>
          <w:rFonts w:ascii="Arial" w:hAnsi="Arial" w:cs="Arial"/>
          <w:b/>
          <w:color w:val="002F6C"/>
          <w:sz w:val="28"/>
          <w:szCs w:val="28"/>
          <w:u w:val="single"/>
        </w:rPr>
        <w:t xml:space="preserve"> QUE SE PROPONE AL SERVICIO DE FORMACION CONTINUA DEL CGPJ POR</w:t>
      </w:r>
      <w:r w:rsidR="00772268">
        <w:rPr>
          <w:rFonts w:ascii="Arial" w:hAnsi="Arial" w:cs="Arial"/>
          <w:b/>
          <w:color w:val="002F6C"/>
          <w:sz w:val="28"/>
          <w:szCs w:val="28"/>
          <w:u w:val="single"/>
        </w:rPr>
        <w:t xml:space="preserve"> </w:t>
      </w:r>
      <w:r w:rsidR="009B6F58" w:rsidRPr="008708F6">
        <w:rPr>
          <w:rFonts w:ascii="Arial" w:hAnsi="Arial" w:cs="Arial"/>
          <w:b/>
          <w:color w:val="002F6C"/>
          <w:sz w:val="28"/>
          <w:szCs w:val="28"/>
          <w:u w:val="single"/>
        </w:rPr>
        <w:t>LOS CO</w:t>
      </w:r>
      <w:r>
        <w:rPr>
          <w:rFonts w:ascii="Arial" w:hAnsi="Arial" w:cs="Arial"/>
          <w:b/>
          <w:color w:val="002F6C"/>
          <w:sz w:val="28"/>
          <w:szCs w:val="28"/>
          <w:u w:val="single"/>
        </w:rPr>
        <w:t>LEGIOS PROFESIONALES, PARA INCLU</w:t>
      </w:r>
      <w:r w:rsidR="009B6F58" w:rsidRPr="008708F6">
        <w:rPr>
          <w:rFonts w:ascii="Arial" w:hAnsi="Arial" w:cs="Arial"/>
          <w:b/>
          <w:color w:val="002F6C"/>
          <w:sz w:val="28"/>
          <w:szCs w:val="28"/>
          <w:u w:val="single"/>
        </w:rPr>
        <w:t>IR EN PROGRAMACION DE LOS PLANES DE FORMACION DIRIGIDOS A LOS/AS INTEGRANTES DE LA CARRERA JUDICIAL</w:t>
      </w:r>
      <w:bookmarkStart w:id="0" w:name="_GoBack"/>
      <w:bookmarkEnd w:id="0"/>
    </w:p>
    <w:p w:rsidR="00BB6FDC" w:rsidRDefault="00A24433" w:rsidP="00A24433">
      <w:pPr>
        <w:jc w:val="both"/>
        <w:rPr>
          <w:rStyle w:val="Hipervnculo"/>
          <w:rFonts w:ascii="Arial" w:hAnsi="Arial" w:cs="Arial"/>
          <w:b/>
          <w:sz w:val="20"/>
          <w:szCs w:val="20"/>
        </w:rPr>
      </w:pPr>
      <w:r w:rsidRPr="008708F6">
        <w:rPr>
          <w:rFonts w:ascii="Arial" w:hAnsi="Arial" w:cs="Arial"/>
          <w:b/>
          <w:color w:val="C00000"/>
          <w:sz w:val="20"/>
          <w:szCs w:val="20"/>
        </w:rPr>
        <w:t xml:space="preserve">Nota: </w:t>
      </w:r>
      <w:r w:rsidRPr="008708F6">
        <w:rPr>
          <w:rFonts w:ascii="Arial" w:hAnsi="Arial" w:cs="Arial"/>
          <w:b/>
          <w:color w:val="002F6C"/>
          <w:sz w:val="20"/>
          <w:szCs w:val="20"/>
        </w:rPr>
        <w:t>deberá cumplimen</w:t>
      </w:r>
      <w:r w:rsidR="0084305F" w:rsidRPr="008708F6">
        <w:rPr>
          <w:rFonts w:ascii="Arial" w:hAnsi="Arial" w:cs="Arial"/>
          <w:b/>
          <w:color w:val="002F6C"/>
          <w:sz w:val="20"/>
          <w:szCs w:val="20"/>
        </w:rPr>
        <w:t xml:space="preserve">tar </w:t>
      </w:r>
      <w:r w:rsidR="009B6F58" w:rsidRPr="008708F6">
        <w:rPr>
          <w:rFonts w:ascii="Arial" w:hAnsi="Arial" w:cs="Arial"/>
          <w:b/>
          <w:color w:val="002F6C"/>
          <w:sz w:val="20"/>
          <w:szCs w:val="20"/>
        </w:rPr>
        <w:t xml:space="preserve">el formulario </w:t>
      </w:r>
      <w:r w:rsidR="0084305F" w:rsidRPr="008708F6">
        <w:rPr>
          <w:rFonts w:ascii="Arial" w:hAnsi="Arial" w:cs="Arial"/>
          <w:b/>
          <w:color w:val="002F6C"/>
          <w:sz w:val="20"/>
          <w:szCs w:val="20"/>
        </w:rPr>
        <w:t xml:space="preserve">y </w:t>
      </w:r>
      <w:r w:rsidRPr="008708F6">
        <w:rPr>
          <w:rFonts w:ascii="Arial" w:hAnsi="Arial" w:cs="Arial"/>
          <w:b/>
          <w:color w:val="002F6C"/>
          <w:sz w:val="20"/>
          <w:szCs w:val="20"/>
        </w:rPr>
        <w:t xml:space="preserve">remitirlo por correo electrónico a la siguiente cuenta de correo </w:t>
      </w:r>
      <w:hyperlink r:id="rId6" w:history="1">
        <w:r w:rsidR="005429A6" w:rsidRPr="00AD5FB4">
          <w:rPr>
            <w:rStyle w:val="Hipervnculo"/>
            <w:rFonts w:ascii="Arial" w:hAnsi="Arial" w:cs="Arial"/>
            <w:b/>
            <w:sz w:val="20"/>
            <w:szCs w:val="20"/>
          </w:rPr>
          <w:t>formacioncgpe@cgpe.net</w:t>
        </w:r>
      </w:hyperlink>
    </w:p>
    <w:tbl>
      <w:tblPr>
        <w:tblStyle w:val="Tablaconcuadrcula"/>
        <w:tblW w:w="0" w:type="auto"/>
        <w:tblBorders>
          <w:top w:val="single" w:sz="12" w:space="0" w:color="002F6C"/>
          <w:left w:val="single" w:sz="12" w:space="0" w:color="002F6C"/>
          <w:bottom w:val="single" w:sz="12" w:space="0" w:color="002F6C"/>
          <w:right w:val="single" w:sz="12" w:space="0" w:color="002F6C"/>
          <w:insideH w:val="single" w:sz="12" w:space="0" w:color="002F6C"/>
          <w:insideV w:val="single" w:sz="12" w:space="0" w:color="002F6C"/>
        </w:tblBorders>
        <w:tblLook w:val="04A0" w:firstRow="1" w:lastRow="0" w:firstColumn="1" w:lastColumn="0" w:noHBand="0" w:noVBand="1"/>
      </w:tblPr>
      <w:tblGrid>
        <w:gridCol w:w="8474"/>
      </w:tblGrid>
      <w:tr w:rsidR="009B6F58" w:rsidTr="00EF2FCC">
        <w:tc>
          <w:tcPr>
            <w:tcW w:w="8474" w:type="dxa"/>
            <w:tcBorders>
              <w:bottom w:val="single" w:sz="12" w:space="0" w:color="002F6C"/>
            </w:tcBorders>
            <w:shd w:val="clear" w:color="auto" w:fill="FFFFFF" w:themeFill="background1"/>
            <w:vAlign w:val="bottom"/>
          </w:tcPr>
          <w:p w:rsidR="009B6F58" w:rsidRPr="00542677" w:rsidRDefault="009B6F58" w:rsidP="009B6F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62D">
              <w:rPr>
                <w:rFonts w:ascii="Arial" w:hAnsi="Arial" w:cs="Arial"/>
              </w:rPr>
              <w:object w:dxaOrig="4230" w:dyaOrig="26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5pt;height:85.5pt" o:ole="">
                  <v:imagedata r:id="rId7" o:title=""/>
                </v:shape>
                <o:OLEObject Type="Embed" ProgID="PBrush" ShapeID="_x0000_i1025" DrawAspect="Content" ObjectID="_1529244614" r:id="rId8"/>
              </w:object>
            </w:r>
          </w:p>
        </w:tc>
      </w:tr>
      <w:tr w:rsidR="00B4101E" w:rsidTr="009B6F58">
        <w:tc>
          <w:tcPr>
            <w:tcW w:w="8474" w:type="dxa"/>
            <w:tcBorders>
              <w:bottom w:val="single" w:sz="12" w:space="0" w:color="002F6C"/>
            </w:tcBorders>
            <w:shd w:val="clear" w:color="auto" w:fill="002F6C"/>
            <w:vAlign w:val="bottom"/>
          </w:tcPr>
          <w:p w:rsidR="00B4101E" w:rsidRDefault="00B4101E" w:rsidP="00782E7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B4101E" w:rsidRDefault="00772268" w:rsidP="007722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ENCUESTA </w:t>
            </w:r>
          </w:p>
          <w:p w:rsidR="00772268" w:rsidRPr="0062462D" w:rsidRDefault="00772268" w:rsidP="00772268">
            <w:pPr>
              <w:jc w:val="center"/>
              <w:rPr>
                <w:rFonts w:ascii="Arial" w:hAnsi="Arial" w:cs="Arial"/>
              </w:rPr>
            </w:pPr>
          </w:p>
        </w:tc>
      </w:tr>
      <w:tr w:rsidR="00C20F15" w:rsidRPr="00BD5755" w:rsidTr="009B6F58">
        <w:trPr>
          <w:trHeight w:val="567"/>
        </w:trPr>
        <w:tc>
          <w:tcPr>
            <w:tcW w:w="8474" w:type="dxa"/>
            <w:vAlign w:val="center"/>
          </w:tcPr>
          <w:p w:rsidR="00C20F15" w:rsidRPr="00BD5755" w:rsidRDefault="00C20F15" w:rsidP="00782E78">
            <w:pPr>
              <w:rPr>
                <w:rFonts w:ascii="Arial" w:hAnsi="Arial" w:cs="Arial"/>
              </w:rPr>
            </w:pPr>
            <w:r w:rsidRPr="00BD5755">
              <w:rPr>
                <w:rFonts w:ascii="Arial" w:hAnsi="Arial" w:cs="Arial"/>
              </w:rPr>
              <w:t>NOMBRE:</w:t>
            </w:r>
          </w:p>
        </w:tc>
      </w:tr>
      <w:tr w:rsidR="00C20F15" w:rsidRPr="00BD5755" w:rsidTr="009B6F58">
        <w:trPr>
          <w:trHeight w:val="567"/>
        </w:trPr>
        <w:tc>
          <w:tcPr>
            <w:tcW w:w="8474" w:type="dxa"/>
            <w:vAlign w:val="center"/>
          </w:tcPr>
          <w:p w:rsidR="00C20F15" w:rsidRPr="00BD5755" w:rsidRDefault="00C20F15" w:rsidP="00782E78">
            <w:pPr>
              <w:rPr>
                <w:rFonts w:ascii="Arial" w:hAnsi="Arial" w:cs="Arial"/>
              </w:rPr>
            </w:pPr>
            <w:r w:rsidRPr="00BD5755">
              <w:rPr>
                <w:rFonts w:ascii="Arial" w:hAnsi="Arial" w:cs="Arial"/>
              </w:rPr>
              <w:t>APELLIDOS:</w:t>
            </w:r>
          </w:p>
        </w:tc>
      </w:tr>
      <w:tr w:rsidR="009B6F58" w:rsidRPr="00BD5755" w:rsidTr="004B2461">
        <w:trPr>
          <w:trHeight w:val="567"/>
        </w:trPr>
        <w:tc>
          <w:tcPr>
            <w:tcW w:w="8474" w:type="dxa"/>
            <w:vAlign w:val="center"/>
          </w:tcPr>
          <w:p w:rsidR="009B6F58" w:rsidRPr="00BD5755" w:rsidRDefault="009B6F58" w:rsidP="009B6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COLEGIO PROFESIONAL:</w:t>
            </w:r>
          </w:p>
        </w:tc>
      </w:tr>
      <w:tr w:rsidR="00C20F15" w:rsidRPr="00BD5755" w:rsidTr="009B6F58">
        <w:trPr>
          <w:trHeight w:val="567"/>
        </w:trPr>
        <w:tc>
          <w:tcPr>
            <w:tcW w:w="8474" w:type="dxa"/>
            <w:vAlign w:val="center"/>
          </w:tcPr>
          <w:p w:rsidR="00C20F15" w:rsidRDefault="009B6F58" w:rsidP="00782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 (descripción breve) del que tratará la acción formativa:</w:t>
            </w:r>
          </w:p>
          <w:p w:rsidR="009B6F58" w:rsidRDefault="009B6F58" w:rsidP="00782E78">
            <w:pPr>
              <w:rPr>
                <w:rFonts w:ascii="Arial" w:hAnsi="Arial" w:cs="Arial"/>
              </w:rPr>
            </w:pPr>
          </w:p>
          <w:p w:rsidR="009B6F58" w:rsidRDefault="009B6F58" w:rsidP="00782E78">
            <w:pPr>
              <w:rPr>
                <w:rFonts w:ascii="Arial" w:hAnsi="Arial" w:cs="Arial"/>
              </w:rPr>
            </w:pPr>
          </w:p>
          <w:p w:rsidR="009B6F58" w:rsidRDefault="009B6F58" w:rsidP="00782E78">
            <w:pPr>
              <w:rPr>
                <w:rFonts w:ascii="Arial" w:hAnsi="Arial" w:cs="Arial"/>
              </w:rPr>
            </w:pPr>
          </w:p>
          <w:p w:rsidR="009B6F58" w:rsidRDefault="009B6F58" w:rsidP="00782E78">
            <w:pPr>
              <w:rPr>
                <w:rFonts w:ascii="Arial" w:hAnsi="Arial" w:cs="Arial"/>
              </w:rPr>
            </w:pPr>
          </w:p>
          <w:p w:rsidR="009B6F58" w:rsidRDefault="009B6F58" w:rsidP="00782E78">
            <w:pPr>
              <w:rPr>
                <w:rFonts w:ascii="Arial" w:hAnsi="Arial" w:cs="Arial"/>
              </w:rPr>
            </w:pPr>
          </w:p>
          <w:p w:rsidR="001E4DC1" w:rsidRDefault="001E4DC1" w:rsidP="00782E78">
            <w:pPr>
              <w:rPr>
                <w:rFonts w:ascii="Arial" w:hAnsi="Arial" w:cs="Arial"/>
              </w:rPr>
            </w:pPr>
          </w:p>
          <w:p w:rsidR="001E4DC1" w:rsidRDefault="001E4DC1" w:rsidP="00782E78">
            <w:pPr>
              <w:rPr>
                <w:rFonts w:ascii="Arial" w:hAnsi="Arial" w:cs="Arial"/>
              </w:rPr>
            </w:pPr>
          </w:p>
          <w:p w:rsidR="009B6F58" w:rsidRDefault="009B6F58" w:rsidP="00782E78">
            <w:pPr>
              <w:rPr>
                <w:rFonts w:ascii="Arial" w:hAnsi="Arial" w:cs="Arial"/>
              </w:rPr>
            </w:pPr>
          </w:p>
          <w:p w:rsidR="009B6F58" w:rsidRPr="00BD5755" w:rsidRDefault="009B6F58" w:rsidP="00782E78">
            <w:pPr>
              <w:rPr>
                <w:rFonts w:ascii="Arial" w:hAnsi="Arial" w:cs="Arial"/>
              </w:rPr>
            </w:pPr>
          </w:p>
        </w:tc>
      </w:tr>
      <w:tr w:rsidR="00C20F15" w:rsidRPr="00BD5755" w:rsidTr="009B6F58">
        <w:trPr>
          <w:trHeight w:val="567"/>
        </w:trPr>
        <w:tc>
          <w:tcPr>
            <w:tcW w:w="8474" w:type="dxa"/>
            <w:vAlign w:val="center"/>
          </w:tcPr>
          <w:p w:rsidR="00C20F15" w:rsidRDefault="009B6F58" w:rsidP="00782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 que se pretende con la acción formativa:</w:t>
            </w:r>
          </w:p>
          <w:p w:rsidR="009B6F58" w:rsidRDefault="009B6F58" w:rsidP="00782E78">
            <w:pPr>
              <w:rPr>
                <w:rFonts w:ascii="Arial" w:hAnsi="Arial" w:cs="Arial"/>
              </w:rPr>
            </w:pPr>
          </w:p>
          <w:p w:rsidR="009B6F58" w:rsidRDefault="009B6F58" w:rsidP="00782E78">
            <w:pPr>
              <w:rPr>
                <w:rFonts w:ascii="Arial" w:hAnsi="Arial" w:cs="Arial"/>
              </w:rPr>
            </w:pPr>
          </w:p>
          <w:p w:rsidR="009B6F58" w:rsidRDefault="009B6F58" w:rsidP="00782E78">
            <w:pPr>
              <w:rPr>
                <w:rFonts w:ascii="Arial" w:hAnsi="Arial" w:cs="Arial"/>
              </w:rPr>
            </w:pPr>
          </w:p>
          <w:p w:rsidR="009B6F58" w:rsidRDefault="009B6F58" w:rsidP="00782E78">
            <w:pPr>
              <w:rPr>
                <w:rFonts w:ascii="Arial" w:hAnsi="Arial" w:cs="Arial"/>
              </w:rPr>
            </w:pPr>
          </w:p>
          <w:p w:rsidR="009B6F58" w:rsidRDefault="009B6F58" w:rsidP="00782E78">
            <w:pPr>
              <w:rPr>
                <w:rFonts w:ascii="Arial" w:hAnsi="Arial" w:cs="Arial"/>
              </w:rPr>
            </w:pPr>
          </w:p>
          <w:p w:rsidR="009B6F58" w:rsidRPr="00BD5755" w:rsidRDefault="009B6F58" w:rsidP="00782E78">
            <w:pPr>
              <w:rPr>
                <w:rFonts w:ascii="Arial" w:hAnsi="Arial" w:cs="Arial"/>
              </w:rPr>
            </w:pPr>
          </w:p>
        </w:tc>
      </w:tr>
      <w:tr w:rsidR="009B6F58" w:rsidRPr="00BD5755" w:rsidTr="009B6F58">
        <w:trPr>
          <w:trHeight w:val="567"/>
        </w:trPr>
        <w:tc>
          <w:tcPr>
            <w:tcW w:w="8474" w:type="dxa"/>
            <w:vAlign w:val="center"/>
          </w:tcPr>
          <w:p w:rsidR="009B6F58" w:rsidRDefault="009B6F58" w:rsidP="00782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Ámbito jurisdiccional:</w:t>
            </w:r>
          </w:p>
          <w:p w:rsidR="009B6F58" w:rsidRDefault="009B6F58" w:rsidP="00782E78">
            <w:pPr>
              <w:rPr>
                <w:rFonts w:ascii="Arial" w:hAnsi="Arial" w:cs="Arial"/>
              </w:rPr>
            </w:pPr>
          </w:p>
          <w:p w:rsidR="009B6F58" w:rsidRDefault="00E81CFD" w:rsidP="00782E7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4538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4DC1">
              <w:rPr>
                <w:rFonts w:ascii="Arial" w:hAnsi="Arial" w:cs="Arial"/>
              </w:rPr>
              <w:t xml:space="preserve">    Civil</w:t>
            </w:r>
          </w:p>
          <w:p w:rsidR="001E4DC1" w:rsidRDefault="00E81CFD" w:rsidP="001E4DC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4571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D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4DC1">
              <w:rPr>
                <w:rFonts w:ascii="Arial" w:hAnsi="Arial" w:cs="Arial"/>
              </w:rPr>
              <w:t xml:space="preserve">    Penal</w:t>
            </w:r>
          </w:p>
          <w:p w:rsidR="001E4DC1" w:rsidRDefault="00E81CFD" w:rsidP="001E4DC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5188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D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4DC1">
              <w:rPr>
                <w:rFonts w:ascii="Arial" w:hAnsi="Arial" w:cs="Arial"/>
              </w:rPr>
              <w:t xml:space="preserve">    Contencioso-Administrativo</w:t>
            </w:r>
          </w:p>
          <w:p w:rsidR="001E4DC1" w:rsidRDefault="00E81CFD" w:rsidP="001E4DC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658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D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4DC1">
              <w:rPr>
                <w:rFonts w:ascii="Arial" w:hAnsi="Arial" w:cs="Arial"/>
              </w:rPr>
              <w:t xml:space="preserve">    Social</w:t>
            </w:r>
          </w:p>
          <w:p w:rsidR="001E4DC1" w:rsidRDefault="00E81CFD" w:rsidP="001E4DC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7291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D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4DC1">
              <w:rPr>
                <w:rFonts w:ascii="Arial" w:hAnsi="Arial" w:cs="Arial"/>
              </w:rPr>
              <w:t xml:space="preserve">    Interdisciplinar</w:t>
            </w:r>
          </w:p>
          <w:p w:rsidR="001E4DC1" w:rsidRDefault="00E81CFD" w:rsidP="001E4DC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4725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D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4DC1">
              <w:rPr>
                <w:rFonts w:ascii="Arial" w:hAnsi="Arial" w:cs="Arial"/>
              </w:rPr>
              <w:t xml:space="preserve">    Familia</w:t>
            </w:r>
          </w:p>
          <w:p w:rsidR="001E4DC1" w:rsidRDefault="00E81CFD" w:rsidP="001E4DC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6719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D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4DC1">
              <w:rPr>
                <w:rFonts w:ascii="Arial" w:hAnsi="Arial" w:cs="Arial"/>
              </w:rPr>
              <w:t xml:space="preserve">    Mercantil</w:t>
            </w:r>
          </w:p>
          <w:p w:rsidR="001E4DC1" w:rsidRDefault="00E81CFD" w:rsidP="001E4DC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2546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D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4DC1">
              <w:rPr>
                <w:rFonts w:ascii="Arial" w:hAnsi="Arial" w:cs="Arial"/>
              </w:rPr>
              <w:t xml:space="preserve">    Menores</w:t>
            </w:r>
          </w:p>
          <w:p w:rsidR="009B6F58" w:rsidRDefault="00E81CFD" w:rsidP="00782E7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5746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D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4DC1">
              <w:rPr>
                <w:rFonts w:ascii="Arial" w:hAnsi="Arial" w:cs="Arial"/>
              </w:rPr>
              <w:t xml:space="preserve">    Vigilancia Penitenciaria</w:t>
            </w:r>
          </w:p>
          <w:p w:rsidR="001E4DC1" w:rsidRDefault="00E81CFD" w:rsidP="00782E7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4248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D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4DC1">
              <w:rPr>
                <w:rFonts w:ascii="Arial" w:hAnsi="Arial" w:cs="Arial"/>
              </w:rPr>
              <w:t xml:space="preserve">    Violencia sobre la mujer</w:t>
            </w:r>
          </w:p>
          <w:p w:rsidR="009B6F58" w:rsidRDefault="009B6F58" w:rsidP="00782E78">
            <w:pPr>
              <w:rPr>
                <w:rFonts w:ascii="Arial" w:hAnsi="Arial" w:cs="Arial"/>
              </w:rPr>
            </w:pPr>
          </w:p>
        </w:tc>
      </w:tr>
      <w:tr w:rsidR="001E4DC1" w:rsidRPr="00BD5755" w:rsidTr="009B6F58">
        <w:trPr>
          <w:trHeight w:val="567"/>
        </w:trPr>
        <w:tc>
          <w:tcPr>
            <w:tcW w:w="8474" w:type="dxa"/>
            <w:vAlign w:val="center"/>
          </w:tcPr>
          <w:p w:rsidR="001E4DC1" w:rsidRDefault="008708F6" w:rsidP="00782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Finalidad que se pretende con la acción formativa</w:t>
            </w:r>
          </w:p>
          <w:p w:rsidR="008708F6" w:rsidRDefault="008708F6" w:rsidP="00782E78">
            <w:pPr>
              <w:rPr>
                <w:rFonts w:ascii="Arial" w:hAnsi="Arial" w:cs="Arial"/>
              </w:rPr>
            </w:pPr>
          </w:p>
          <w:p w:rsidR="008708F6" w:rsidRDefault="00E81CFD" w:rsidP="008708F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985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F6">
              <w:rPr>
                <w:rFonts w:ascii="Arial" w:hAnsi="Arial" w:cs="Arial"/>
              </w:rPr>
              <w:t xml:space="preserve">    Divulgativa sobre novedades legislativas</w:t>
            </w:r>
          </w:p>
          <w:p w:rsidR="008708F6" w:rsidRDefault="00E81CFD" w:rsidP="008708F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0418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F6">
              <w:rPr>
                <w:rFonts w:ascii="Arial" w:hAnsi="Arial" w:cs="Arial"/>
              </w:rPr>
              <w:t xml:space="preserve">    Divulgativa sobre novedades jurisprudenciales</w:t>
            </w:r>
          </w:p>
          <w:p w:rsidR="008708F6" w:rsidRDefault="00E81CFD" w:rsidP="008708F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901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F6">
              <w:rPr>
                <w:rFonts w:ascii="Arial" w:hAnsi="Arial" w:cs="Arial"/>
              </w:rPr>
              <w:t xml:space="preserve">    Profundización de conocimientos</w:t>
            </w:r>
          </w:p>
          <w:p w:rsidR="008708F6" w:rsidRDefault="00E81CFD" w:rsidP="008708F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0255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F6">
              <w:rPr>
                <w:rFonts w:ascii="Arial" w:hAnsi="Arial" w:cs="Arial"/>
              </w:rPr>
              <w:t xml:space="preserve">    Contraste criterios interpretativos</w:t>
            </w:r>
          </w:p>
          <w:p w:rsidR="008708F6" w:rsidRDefault="00E81CFD" w:rsidP="008708F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4440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F6">
              <w:rPr>
                <w:rFonts w:ascii="Arial" w:hAnsi="Arial" w:cs="Arial"/>
              </w:rPr>
              <w:t xml:space="preserve">    Otra (especificar)</w:t>
            </w:r>
          </w:p>
          <w:p w:rsidR="008708F6" w:rsidRDefault="008708F6" w:rsidP="00782E78">
            <w:pPr>
              <w:rPr>
                <w:rFonts w:ascii="Arial" w:hAnsi="Arial" w:cs="Arial"/>
              </w:rPr>
            </w:pPr>
          </w:p>
          <w:p w:rsidR="008708F6" w:rsidRDefault="008708F6" w:rsidP="00782E78">
            <w:pPr>
              <w:rPr>
                <w:rFonts w:ascii="Arial" w:hAnsi="Arial" w:cs="Arial"/>
              </w:rPr>
            </w:pPr>
          </w:p>
          <w:p w:rsidR="008708F6" w:rsidRDefault="008708F6" w:rsidP="00782E78">
            <w:pPr>
              <w:rPr>
                <w:rFonts w:ascii="Arial" w:hAnsi="Arial" w:cs="Arial"/>
              </w:rPr>
            </w:pPr>
          </w:p>
        </w:tc>
      </w:tr>
    </w:tbl>
    <w:p w:rsidR="00C20F15" w:rsidRDefault="00C20F15"/>
    <w:p w:rsidR="00C20F15" w:rsidRDefault="00C20F15"/>
    <w:sectPr w:rsidR="00C20F15" w:rsidSect="00A24433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D494B"/>
    <w:multiLevelType w:val="hybridMultilevel"/>
    <w:tmpl w:val="18F48C8A"/>
    <w:lvl w:ilvl="0" w:tplc="B0CADCF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2D"/>
    <w:rsid w:val="001E229E"/>
    <w:rsid w:val="001E4DC1"/>
    <w:rsid w:val="002A6D00"/>
    <w:rsid w:val="00526D23"/>
    <w:rsid w:val="00542677"/>
    <w:rsid w:val="005429A6"/>
    <w:rsid w:val="005F0DEB"/>
    <w:rsid w:val="006157B6"/>
    <w:rsid w:val="0062462D"/>
    <w:rsid w:val="00772268"/>
    <w:rsid w:val="0084305F"/>
    <w:rsid w:val="008708F6"/>
    <w:rsid w:val="009B6F58"/>
    <w:rsid w:val="00A24433"/>
    <w:rsid w:val="00A6490C"/>
    <w:rsid w:val="00B4101E"/>
    <w:rsid w:val="00BB6FDC"/>
    <w:rsid w:val="00BD5755"/>
    <w:rsid w:val="00C20F15"/>
    <w:rsid w:val="00C26463"/>
    <w:rsid w:val="00E30AF9"/>
    <w:rsid w:val="00E81CFD"/>
    <w:rsid w:val="00F05738"/>
    <w:rsid w:val="00F54C76"/>
    <w:rsid w:val="00FA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EB0DA6"/>
  <w15:docId w15:val="{0A06E3BA-10AB-4A0F-9F05-E915A7D3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62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2443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26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rmacioncgpe@cgpe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184FB-FFD9-4098-A5FA-FD5C222C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General de Procuradores</dc:creator>
  <cp:lastModifiedBy>Otilia</cp:lastModifiedBy>
  <cp:revision>3</cp:revision>
  <cp:lastPrinted>2016-06-27T11:36:00Z</cp:lastPrinted>
  <dcterms:created xsi:type="dcterms:W3CDTF">2016-07-05T14:08:00Z</dcterms:created>
  <dcterms:modified xsi:type="dcterms:W3CDTF">2016-07-05T15:24:00Z</dcterms:modified>
</cp:coreProperties>
</file>